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EF9B4C9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6C547A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6B123F9" w:rsidR="00210607" w:rsidRPr="001647BE" w:rsidRDefault="006C547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AEBBCD3" w:rsidR="00882BAB" w:rsidRPr="00F84A6E" w:rsidRDefault="006C547A" w:rsidP="00D21969">
            <w:r>
              <w:rPr>
                <w:rFonts w:hint="eastAsia"/>
              </w:rPr>
              <w:t xml:space="preserve">高美南小学校調理室　</w:t>
            </w:r>
            <w:r>
              <w:rPr>
                <w:rFonts w:hint="eastAsia"/>
              </w:rPr>
              <w:t>12:30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の間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 w:hint="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0D0800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6C547A">
              <w:rPr>
                <w:rFonts w:asciiTheme="minorEastAsia" w:hAnsiTheme="minorEastAsia" w:hint="eastAsia"/>
              </w:rPr>
              <w:t>２６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4ECDAAD" w14:textId="77777777" w:rsidR="006C547A" w:rsidRDefault="006C547A" w:rsidP="003713F2">
            <w:pPr>
              <w:jc w:val="left"/>
              <w:rPr>
                <w:rFonts w:asciiTheme="minorEastAsia" w:hAnsiTheme="minorEastAsia"/>
              </w:rPr>
            </w:pPr>
            <w:r w:rsidRPr="006C547A">
              <w:rPr>
                <w:rFonts w:asciiTheme="minorEastAsia" w:hAnsiTheme="minorEastAsia" w:hint="eastAsia"/>
              </w:rPr>
              <w:t xml:space="preserve">金タライ　</w:t>
            </w:r>
            <w:r w:rsidRPr="006C547A">
              <w:rPr>
                <w:rFonts w:asciiTheme="minorEastAsia" w:hAnsiTheme="minorEastAsia" w:hint="eastAsia"/>
              </w:rPr>
              <w:tab/>
            </w:r>
          </w:p>
          <w:p w14:paraId="2B963B09" w14:textId="7AAEF4A8" w:rsidR="00A13464" w:rsidRPr="00882BAB" w:rsidRDefault="006C547A" w:rsidP="003713F2">
            <w:pPr>
              <w:jc w:val="left"/>
              <w:rPr>
                <w:rFonts w:asciiTheme="minorEastAsia" w:hAnsiTheme="minorEastAsia"/>
              </w:rPr>
            </w:pPr>
            <w:r w:rsidRPr="006C547A">
              <w:rPr>
                <w:rFonts w:asciiTheme="minorEastAsia" w:hAnsiTheme="minorEastAsia" w:hint="eastAsia"/>
              </w:rPr>
              <w:t>TKG　アルマイトタライ　＜ATL-03＞　48㎝　526×155　25L　※同等品不可</w:t>
            </w:r>
          </w:p>
        </w:tc>
        <w:tc>
          <w:tcPr>
            <w:tcW w:w="851" w:type="dxa"/>
            <w:vAlign w:val="center"/>
          </w:tcPr>
          <w:p w14:paraId="3D638423" w14:textId="65968257" w:rsidR="00F20073" w:rsidRPr="00B133EE" w:rsidRDefault="00D30FC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19D9A20" w:rsidR="00607A21" w:rsidRDefault="006C547A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54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16</cp:revision>
  <cp:lastPrinted>2024-10-17T00:45:00Z</cp:lastPrinted>
  <dcterms:created xsi:type="dcterms:W3CDTF">2025-12-22T05:07:00Z</dcterms:created>
  <dcterms:modified xsi:type="dcterms:W3CDTF">2026-01-21T02:55:00Z</dcterms:modified>
</cp:coreProperties>
</file>